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ED7B71">
        <w:rPr>
          <w:rFonts w:ascii="Arial Cyr" w:eastAsia="Times New Roman" w:hAnsi="Arial Cyr" w:cs="Times New Roman"/>
          <w:b/>
          <w:bCs/>
          <w:color w:val="000000"/>
          <w:kern w:val="36"/>
          <w:sz w:val="30"/>
          <w:szCs w:val="30"/>
          <w:lang w:eastAsia="ru-RU"/>
        </w:rPr>
        <w:t>Станислао</w:t>
      </w:r>
      <w:proofErr w:type="spellEnd"/>
      <w:r w:rsidRPr="00ED7B71">
        <w:rPr>
          <w:rFonts w:ascii="Arial Cyr" w:eastAsia="Times New Roman" w:hAnsi="Arial Cyr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b/>
          <w:bCs/>
          <w:color w:val="000000"/>
          <w:kern w:val="36"/>
          <w:sz w:val="30"/>
          <w:szCs w:val="3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b/>
          <w:bCs/>
          <w:color w:val="000000"/>
          <w:kern w:val="36"/>
          <w:sz w:val="30"/>
          <w:szCs w:val="30"/>
          <w:lang w:eastAsia="ru-RU"/>
        </w:rPr>
        <w:br/>
        <w:t>13.VII.1826–10.V.1910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37310" cy="1725295"/>
            <wp:effectExtent l="0" t="0" r="0" b="8255"/>
            <wp:docPr id="3" name="Рисунок 3" descr="С.Канницца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.Канниццар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течение почти полувека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главой итальянской школы химиков. 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Ему принадлежит множество работ в области теоретической и органической химии, с его именем связана реформа атомно-молекулярной теории. Он считается одним из основоположников химии производных группы бензила, а его знаменитая именная реакция («реакция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») завоевала популярность не только в среде химиков-органиков, но и биохимиков.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Станислао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родился в г. Палермо (о. Сицилия) в семье королевского судьи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Мариано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Его отец, принадлежа к элите неаполитанской королевской администрации, до самой своей смерти в 1836 г. успешно продвигался по карьерной лестнице: судья, начальник полиции Сицилии, председатель контрольной палаты в Палермо. Одна из сестер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Станислао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после своего замужества стала невесткой премьер-министра королевского правительства. Мальчик рос и воспитывался в состоятельной, респектабельной семье, одним из ценностных жизненных ориентиров которой, вопреки общепринятым в то время нормам, было получение хорошего образования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1836 г. мальчика направили для обучения в привилегированную школу-пансионат «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Garolino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calasanzio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». Школа славилась преподаванием наук гуманитарного направления (философия, риторика, поэзия и пр.), меньшее значение придавалось, к сожалению, изучению естественных наук. Возможно, поэтому, решив все-таки поближе познакомиться с естественными дисциплинами, по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окончании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школы (1841)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поступил на медицинский факультет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Палермского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университета.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Годы учебы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Уже на первом курсе, не без влияния известного в научном мире профессора физиологии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Микеле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Фодера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(1792–1848),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увлекся проблемами общей физиологии, и в частности физиологической химии. Он много занимался под руководством профессора не только в университетской лаборатории, но и в домашней лаборатории своего учителя. В результате в 1845 г. молодой ученый выступил на физиологической секции Седьмого конгресса итальянских естествоиспытателей в Неаполе с тремя сообщениями, вызвавшими оживленный интерес ученой аудитории. Эти исследования, а также интересные лекции профессора химии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Казорио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способствовали увлечению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химией.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1225" cy="1524000"/>
            <wp:effectExtent l="0" t="0" r="9525" b="0"/>
            <wp:wrapSquare wrapText="bothSides"/>
            <wp:docPr id="5" name="Рисунок 5" descr="Институт химии Римского университета времен Канницца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ститут химии Римского университета времен Канниццар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своих «Автобиографических заметках» по этому поводу он высказался следующим образом: «Побуждаемый изучением физиологии, я попытался у себя дома приобрести навыки в химических манипуляциях, поскольку в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Палермском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университете не было никакой химической лаборатории для учащихся и имелось лишь самое необходимое для простейших демонстрационных опытов на лекциях, которые очень хорошо читал профессор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Казорио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приобретший известность некоторыми небольшими аналитическими работами».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Однако успешно начавшиеся занятия химией пришлось неожиданно прервать в связи с конфликтной ситуацией, возникшей в стенах университета (столкновения юноши с одним из преподавателей), из-за чего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пришлось покинуть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Палермский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университет. Но покровительство профессора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Фодера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позволило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продолжить свое образование, причем наилучшим образом.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Фодера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представил юношу известному в то время физику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Мачедонио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Меллони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(1798–1854). Последний принял его в свою лабораторию в Неаполе, где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приступил к исследованиям в области тепловых явлений. В свою очередь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Меллони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тесно сотрудничал с учеными Пизанского университета. Одним из его 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коллег в Пизе был химик Рафаэле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Пириа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(1814–1865), постоянно привлекавший в свою лабораторию для участия в исследованиях талантливую молодежь. После соответствующей рекомендации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Меллони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зачислен в ассистенты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Пириа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(1846), у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которого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он одновременно обучался и работал: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слушал лекции и посещал занятия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Пириа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 органической и неорганической химии, во время лекций ассистировал профессору при демонстрации опытов.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вспоминал о своей работе у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Пириа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: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«Вечера часто проходили в очень содержательных разговорах с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Пириа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и только в это время он мне объяснял суть его исследований, за которыми я жадно наблюдал днем (во время лекций.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Е.З.) лишь как зритель...»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Пириа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действительно его «настоящим учителем в химии», по словам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Сицилия в борьбе с </w:t>
      </w:r>
      <w:proofErr w:type="gramStart"/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Бурбонами</w:t>
      </w:r>
      <w:proofErr w:type="gramEnd"/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Занятия химией занимали все свободное время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Но, несмотря на свою поглощенность наукой, молодой ученый находил время для участия в политических акциях либерального движения Сицилии. Под влиянием своего учителя </w:t>
      </w:r>
      <w:proofErr w:type="spellStart"/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Микеле</w:t>
      </w:r>
      <w:proofErr w:type="spellEnd"/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Фодера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сторонника теории утопического социализма, молодой человек постепенно становится убежденным борцом против неаполитанской монархии.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Особенно накаленная в политическом отношении обстановка в Сицилии сложилась в январе 1848 г. В течение одной январской недели в ряде городов Сицилии начались восстания народных демократических сил против королевской власти Бурбонов. Повстанцами была создана единая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антибурбонская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коалиция во главе с несколькими временными комитетами, возглавляемыми либералами. Восставшими был захвачен королевский дворец, свергнута власть монархии. В феврале Генеральный комитет Палермо взял на себя функции временного правительства Сицилии. В марте состоялось первое заседание парламента, которым было сформировано правительство нового сицилийского государства. Во всех политических изменениях, происходивших в Сицилии,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принял самое активное участие: был командиром артиллерийской батареи во время вооруженного восстания, представителем одной из местностей в палате общин парламента.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течение лета обстановка на острове продолжала оставаться нестабильной. Королевская семья не уступала своих позиций. В конце августа 1848 г.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Бурбоны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направили в Сицилию большой экспедиционный корпус солдат. Королевские войска теснили повстанцев. Тяжелая ситуация сложилась на подступах к ряду городов. В частности, долгую оборону выдерживал 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г.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Таормин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комиссаром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правительства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которого был назначен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Кровопролития вызвали негативную реакцию многих европейских государств. Пресса призывала королевскую семью прекратить военные действия. Благодаря посредничеству дипломатических представительств Англии и Франции осенью на острове было объявлено перемирие.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Но оно,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увы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продолжалось недолго. В марте 1849 г. перемирие было отменено.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Бурбоны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возобновили военные действия. В ожесточенных боях перед превосходящими силами королевских войск один за другим сдались в апреле города восточного побережья Сицилии: сначала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Таормин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затем Катания,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Аугусти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пр. Возглавляемое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воинское подразделение в Таормине в этих боях сражалось особенно стойко.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Овладев самым укрепленным восточным побережьем, королевские войска смогли беспрепятственно занять уже всю территорию острова. В конце апреля 1849 г. сицилийское правительство вынуждено было передать свою власть муниципалитету Палермо и вместе с другими деятелями революционного движения отбыло на корабле во Францию. Среди пассажиров этого корабля находился 22-летний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Через непродолжительное время всем участникам революции была объявлена амнистия, из них лишь 12 «зачинщиков» были приговорены к смертной казни. Согласно королевскому указу они никогда не должны были быть помилованы. В этом списке значилось имя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Париж и </w:t>
      </w:r>
      <w:proofErr w:type="spellStart"/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Алессандрия</w:t>
      </w:r>
      <w:proofErr w:type="spellEnd"/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 французской земле, распростившись со своей революционной деятельностью,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вновь вспомнил о позабытой в военных сражениях страсти – химической науке. Первоначально его взор обратился к химическим производствам. Все лето 1849 г. он посещал химические заводы Марселя,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Арля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Авиньона, Лиона и других городов. Его интересовали технологические схемы производства, организация их аналитических служб.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2400300"/>
            <wp:effectExtent l="0" t="0" r="9525" b="0"/>
            <wp:wrapSquare wrapText="bothSides"/>
            <wp:docPr id="4" name="Рисунок 4" descr="Бюст С.Канниццаро в Национальном пантеоне г. Палер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юст С.Канниццаро в Национальном пантеоне г. Палерм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Однако, посетив Париж и познакомившись с местной академической публикой (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А.А.Каур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Ж.-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Б.Дюма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М.Шеврёль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Ф.Клоэз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др.), он неожиданно увлекся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препаративной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органической химией. В результате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два года проработал в лаборатории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Шеврёля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Музее естественной истории, занимаясь цианистыми соединениями совместно с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Клоэзом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Одновременно он повышал свой образовательный уровень, посещая лекции и 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занятия известных французских профессоров в Коллеж де Франс. Результатом его совместных с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Клоэзом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исследований было открытие цианамида (публикация 1851 г. о действии хлорциана на амины).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1851 г. ученый был приглашен на должность профессора химии, физики и механики в Технический университет г.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Алессандрии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(Северная Италия).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долго колебался, принимать ли это предложение. Как выяснилось, химическая лаборатория этого университета была совсем не приспособлена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для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исследовательской работы. К тому же не хватало необходимых для исследований и преподавания химических препаратов; в распоряжение профессора предоставлялся всего один сотрудник (фармацевт по специальности). Все это невозможно было сопоставить с хорошо поставленной экспериментальной работой в лаборатории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Шеврёля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Однако конец раздумьям положило письмо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Пириа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советовавшего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согласиться на это предложение. «Я настоятельно прошу Вас принять это предложение, – писал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Пириа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– поскольку эта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посредственная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должность лишь временная. Вы смогли бы впоследствии получить кафедру в Турине или Генуе. Кроме того, некоторое внимание должно быть уделено также этой несчастной стране, которой можно служить ретортой так же, как и ружьем...»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Прибытие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Алессандрию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было восторженно встречено его жителями. Ученого восприняли как героя революции и всех призывали посетить его лекции.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Алессандрии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проявил себя как талантливый педагог, сумев наладить работу кафедры химии практически с нуля. Одновременно он много занимался исследовательской работой по теме «реакции альдегидов», предложенной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Пириа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 процессе этих работ он открыл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бензиловый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спирт, из которого были получены его производные: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дибензиловый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эфир,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бензилацетат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бензоат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а также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бензилхлорид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Но прежде всего им была открыта очень важная реакция одновременного окисления и восстановления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бензилового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альдегида до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бензилового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спирта и бензойной кислоты (впоследствии именная реакция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Генуя. Реформа атомно-молекулярной теории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1855 г.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приглашен на должность заведующего кафедрой химии в Генуэзском университете.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Исходя из задач своей педагогической практики, летом 1856 г. ученый занялся изложением проблем фундаментальной химии для своего лекционного курса. Основными вопросами, на которые он пытался ответить в своих лекциях для лучшего усвоения и понимания материала студентами, были определения понятий атома и молекулы.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Как известно, к концу первой половины XIX в. химики еще смешивали понятия атома и молекулы простых тел. Известный химик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Й.Берцелиус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своих работах отождествлял понятия «атом» и «молекула».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Многие исследователи, путаясь в терминах, использовали такие понятия, как «сложный атом», «составные молекулы» и т. п. Кроме того, не существовало надежных критериев для определения молекулярного веса, а значит, не было способов установления формул химических соединений, даже если бы химики и располагали таблицами достоверных значений атомных весов.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этой обстановке противоречий и разночтений в области теоретической химии необходимо было разработать платформу для унификации основных химических понятий.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«Состояние путаницы и двойственности, – писал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– ...было для меня источником такого импульса в том году, когда я возобновил свои лекции (имеются в виду лекции 1856 г. в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Генуэ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Е.З.). Я поставил себя на место моих слушателей... чтобы вспомнить и понять, почему я сам при изучении химии много лет назад не до конца понимал химические формулы».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1840–1850-х гг. большую известность приобрело учение французских исследователей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Ш.Жерара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О.Лорана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 молекуле как единой целостной системе атомов (унитарная система). Многих ученых-естествоиспытателей привлекали сформулированные ими идеи о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двухатомности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молекул простых газов и паров, подтвержденные также и другими исследователями экспериментально. К последователям унитарной теории Жерара примкнул 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Изучив работы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А.Авогадро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А.Ампера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касающиеся проблем определения веса молекул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выполненные ими на основе «приложения термодинамики к конституции воздухообразных флюидов»,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«посчитал тогда момент подходящим, чтобы привести систему Жерара в полное соответствие с физической теорией конституции упругих флюидов» (так писал об этом сам ученый в изданных им в 1896 г. «Избранных сочинениях»).</w:t>
      </w:r>
      <w:proofErr w:type="gramEnd"/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Исходя из гипотезы Авогадро и пользуясь при определении молекулярных весов простых тел методом плотности пара,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пришел к выводу о существовании молекул простых тел, состоящих из различного числа атомов. Сходные идеи, как было сказано выше, выдвигали уже упомянутые Лоран и Жерар, но в их интерпретации получалось, что «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протоокиси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 металлов (оксиды их низших степеней окисления) обязательно должны были иметь конституцию воды (М2О), а хлористые соединения металлов – конституцию хлорида ртути (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МС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l</w:t>
      </w:r>
      <w:proofErr w:type="spellEnd"/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), что по многим параметрам не соответствовало экспериментальным данным.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Согласившись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взглядами Жерара и Лорана на двухатомное строение молекул элементарных газов (N2, O2, Сl2 и пр.),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«доработал» систему Жерара, пересмотрев в первую очередь атомные веса многих металлов, предлагаемые системой последнего. Определяющим критерием установления атомных весов была теория Авогадро. Полученные данные должны были согласовываться с законом Дюлонга 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Пти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(1819 г., закон теплоемкости твердых тел) и законом изоморфизма (1819 г.,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Э.Митчерлих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). Основываясь на определениях плотности паров ртути и ее соединений, а также на данных по удельной теплоемкости, он в соответствии с законом изоморфизма предложил удвоить атомный вес ртути по сравнению с принятым Жераром. Одновременно с учетом собственных экспериментальных результатов по определению плотности паров органических и металлорганических соединений других металлов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пришел к выводу о необходимости удвоить атомные веса большинства других металлов (медь, цинк, олово, хром и др.) в системе Жерара. При этом он подчеркивал, что полученные им новые атомные веса соответствовали законам теплоемкости, изоморфизма и химической аналогии. Он писал: «Приняв эти атомные веса, мы избавились полностью от [...] диссонанса в системе Жерара и остаемся верны основе этой системы, а именно тому, что молекулярные веса всегда пропорциональны плотности веществ в газообразном состоянии, если не происходит их разложения».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предложил также и общее правило определения атомных весов (правило иногда называют «законом атомов»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): «Различные количества одного и того же элемента, содержащиеся в различных молекулах, являются целыми кратными одной и той же величины, которая входит неделимо в эти соединения и по праву называется атомом».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Все это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изложил в опубликованном в 1858 г. «Кратком очерке курса химической философии» (журнал «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Nuovo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Cimento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»).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системе Жерара атом выступал наименьшей частицей, входящей в состав молекулы. Определив верно атомные веса металлов,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смог окончательно различить понятия «атом» и «молекула» на конкретных примерах. Им был предложен метод определения атомных весов, исходя из определения молекулярных весов летучих соединений элементов.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показал, что однородные молекулы простых веществ могут быть одно-, двух- и многоатомными. Своими исследованиями ученый также придал завершение системе эквивалентов для всех веществ,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основы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которой были разработаны Жераром.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Работа ученого «Краткий очерк курса химической философии» не сразу получила признание. По-видимому, недостаточная известность недавно основанного журнала, а также языковый барьер (итальянский язык) стали причиной того, что она была по достоинству оценена научным сообществом лишь во время проведения Международного конгресса химиков в Карлсруэ (1860). Именно на этом конгрессе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подробно обосновал свои основные выводы в дискуссиях с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Ф.А.Кекуле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Ж.-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Б.Дюма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раздал химикам оттиски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своей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работы. С этого времени благодаря осуществленной им реформе атомно-молекулярного учения в химии были устранены разночтения в терминологии, четко сформулированы и определены основные химические понятия.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После выступления на конгрессе в Карлсруэ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приобрел авторитет в научном мире. Сформулированные им идеи постепенно вошли в учебные пособия. Для того чтобы их обсудить, к нему в Геную наведывались коллеги. Так,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А.П.Бородин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своем отчете о заграничной командировке в 1861 г. писал: «В октябре в вакационное время я поехал снова в Италию и в этот раз исключительно для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идеи работы которого произвели громадную реформу в химии развитием молекулярной теории и установлением точного понятия о весе химической частицы».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Уже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1860-х гг. английские химики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Э.Франкланд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У.Одлинг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стали широко использовать во многих своих работах метод определения атомных и молекулярных весов, предложенный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Известный немецкий химик-органик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Л.Мейер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сразу же после конгресса в своих письмах к коллегам рекомендовал активно внедрять взгляды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теоретические публикации по химии. Спустя четыре года Мейер развил концепции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своей книге «Современные теории химии».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– глава научной школы и член сената Итальянского королевства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1860 г.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примкнув к движению Гарибальди, наконец-то после 11 лет политического изгнания смог приехать на родину, в Палермо. В июне 1860 г. между Гарибальди и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Бурбонами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после очередного народного восстания было заключено соглашение, согласно которому королевская семья теряла Палермо.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Гарибальдийское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правительство пригласило ученого занять кафедру органической химии в местном университете. Но предложение было принято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лишь осенью 1861 г., когда последовало приглашение и от университета Палермо.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Заслуженный авторитет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химическом сообществе содействовал превращению провинциального университета в признанный центр химического образования Италии. К нему в лабораторию в Палермо съезжались стажеры не только со всей Италии, но и из других стран.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Среди них известные впоследствии 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химики –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Э.Патерно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(1847–1935 гг., Италия),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А.Либен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(1836–1914 гг., Германия),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В.Кёрнер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(1839–1925 гг., Германия),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А.Накэ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(1834–1916 гг., Франция) и др.</w:t>
      </w:r>
      <w:proofErr w:type="gramEnd"/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1865 г. ученый был избран ректором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Палермского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университета. Во время вспышки холеры в 1867 г.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много сил отдал борьбе с эпидемией, занимая пост уполномоченного городского отдела здравоохранения.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1871 г. завершилось создание объединенной Италии со столицей в Риме, где был открыт новый университет, кафедру химии которого правительство предложило занять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Воодушевленный открывшимися возможностями,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охотно принял это предложение и в том же году переехал в Рим.</w:t>
      </w:r>
      <w:proofErr w:type="gramEnd"/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Здесь ученый получил прекрасные возможности для исследований. Старый женский монастырь Сан-Лоренцо был реконструирован правительством и переоборудован в первый в Италии Институт химии, который он и возглавил. Одновременно в Риме ученый укрепил и свои позиции на политическом поприще, став членом сената Итальянского королевства.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Риме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занялся химией сантонина. О работе ученого в этой области писал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Л.А.Чугаев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1910 г.: «Вторую, большую часть своей научной деятельности (с 1873 г.)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вместе со своими учениками посвятил разработке одного частного вопроса, или, точнее, изучению одной группы органических соединений – производных сантонина...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Достаточно взглянуть на структурную формулу сантонина, строение которого ныне хорошо установлено, чтобы стало ясным, какое огромное количество труда и остроумия было затрачено на дешифрование этой необычно сложной и причудливой комбинации атомов. Задача, которую представляет для исследования сантонин, ничуть не легче, а, может быть, труднее, нежели та, которая была связана с камфорным вопросом. Но над разработкой последнего в течение всего XIX столетия трудились химики почти всех культурных стран... Определение же конституции сантонина вынесла на своих плечах исключительно школа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...»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Лишь в одном Чугаев ошибался – та формула, которую установил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именовавшаяся даже длительное время «формулой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» (а), все-таки оказалась неверной. Окончательная формула этого соединения (б) была установлена в 1930 г. швейцарским ученым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Л.С.Ружичкой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коллегами.</w:t>
      </w:r>
    </w:p>
    <w:p w:rsidR="00ED7B71" w:rsidRPr="00ED7B71" w:rsidRDefault="00ED7B71" w:rsidP="00ED7B71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174365" cy="1397635"/>
            <wp:effectExtent l="0" t="0" r="6985" b="0"/>
            <wp:docPr id="2" name="Рисунок 2" descr="http://him.1september.ru/2001/30/no30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1/30/no30_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Впоследствии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П.Вальден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писал по этому поводу: «Сантонин и его производные представляют разительный пример того, как в результате чисто научного интереса какая-то химическая проблема может в течение целого столетия служить предметом химического исследования и как решение такой строптивой проблемы оказывается сравнительно нетрудным, когда экспериментальное искусство химиков достигает соответствующего уровня развития». Сложности в установлении строения этого соединения оказались связанными с его легкой изомеризацией (образует несколько изомеров). Дело в том, что в сантонине, как видно из его структурной формулы, имеются четыре асимметрических атома углерода. Их наличие и приводит к образованию различных активных и неактивных (рацемических) форм продуктов его превращения. Следует отметить, что окончательная структура сантонина, предложенная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все же была близка к его истинной структурной формуле (сравните формулы а и б).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Эпилог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Сразу же после конгресса в Карлсруэ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как упоминалось выше, стал признанным авторитетом в научном химическом сообществе. В 1862 г. он был избран почетным членом Лондонского королевского общества, в 1873 г. – Немецкого химического общества. С 1889 г.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иностранный член-корреспондент Петербургской академии наук. Ему было присвоено звание почетного члена Казанского университета (1896). Лондонское королевское общество наградило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медалью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Коплея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(1891), одной из высших своих наград.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Прах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покоится в Национальном пантеоне Палермо, где находятся захоронения наиболее известных общественных и научных деятелей Италии.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Л и т е </w:t>
      </w:r>
      <w:proofErr w:type="gramStart"/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ED7B7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а т у р а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Быков Г.В.,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Крицман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В.А.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Станислао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М.: Наука, 1972, 215 с.;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Джуа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М. История химии. М.: Мир, 1966, 452 с.</w:t>
      </w:r>
    </w:p>
    <w:p w:rsidR="00ED7B71" w:rsidRPr="00ED7B71" w:rsidRDefault="00ED7B71" w:rsidP="00ED7B7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</w:pPr>
      <w:proofErr w:type="spellStart"/>
      <w:r w:rsidRPr="00ED7B71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Е.А.Зайцева</w:t>
      </w:r>
      <w:proofErr w:type="spellEnd"/>
    </w:p>
    <w:p w:rsidR="00ED7B71" w:rsidRPr="00ED7B71" w:rsidRDefault="00ED7B71" w:rsidP="00ED7B71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rect id="_x0000_i1025" style="width:497.15pt;height:.75pt" o:hrpct="950" o:hrstd="t" o:hrnoshade="t" o:hr="t" fillcolor="#dbdcbe" stroked="f"/>
        </w:pict>
      </w:r>
    </w:p>
    <w:p w:rsidR="00ED7B71" w:rsidRPr="00ED7B71" w:rsidRDefault="00ED7B71" w:rsidP="00ED7B71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первой половине XIX в. образование в Сицилии, как и во всем Неаполитанском королевстве, не было широко распространено и не было престижным. Так, согласно статистике, в 1830-х гг. в Южной Италии умели читать лишь 2% сельских жителей и немногим более – городских жителей.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Реакция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Канниццаро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окислительно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-восстановительное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диспропорционирование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двух молекул ароматического альдегида в соответствующий спирт и кислоту под действием щелочей:</w:t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614420" cy="603885"/>
            <wp:effectExtent l="0" t="0" r="5080" b="5715"/>
            <wp:docPr id="1" name="Рисунок 1" descr="http://him.1september.ru/2001/30/no30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1/30/no30_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71" w:rsidRPr="00ED7B71" w:rsidRDefault="00ED7B71" w:rsidP="00ED7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качестве щелочи можно использовать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NaOH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Ca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(OH)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; вместо спирта – Н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О, </w:t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водный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диоксан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proofErr w:type="gram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реакцию вступают также гетероциклические и алифатические альдегиды, не содержащие a-водородные атомы.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Итальянский физик и химик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А.Авогадро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1811 г. открыл закон, согласно которому в одинаковых объемах газов при одинаковых температурах и давлениях содержится одинаковое количество молекул (закон Авогадро), и создал метод определения молекулярных масс, с помощью которого по экспериментальным данным других исследователей в 1811–1820 гг. он правильно установил</w:t>
      </w:r>
      <w:proofErr w:type="gram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атомные массы кислорода, углерода, азота и других элементов.</w:t>
      </w:r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Французский физик, математик и химик </w:t>
      </w:r>
      <w:proofErr w:type="spellStart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А.Ампер</w:t>
      </w:r>
      <w:proofErr w:type="spellEnd"/>
      <w:r w:rsidRPr="00ED7B7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1814 г. высказал соображение о том, что, сравнивая объемы (при одинаковых условиях), занятые газообразными телами, реагирующими между собой и получающимися в результате реакции, можно получить относительные числа их молекул, поскольку эти числа пропорциональны объему газов.</w:t>
      </w:r>
    </w:p>
    <w:p w:rsidR="00E35313" w:rsidRDefault="00E35313">
      <w:bookmarkStart w:id="0" w:name="_GoBack"/>
      <w:bookmarkEnd w:id="0"/>
    </w:p>
    <w:sectPr w:rsidR="00E35313" w:rsidSect="00ED7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71"/>
    <w:rsid w:val="00E35313"/>
    <w:rsid w:val="00E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7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B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7B71"/>
    <w:rPr>
      <w:b/>
      <w:bCs/>
    </w:rPr>
  </w:style>
  <w:style w:type="paragraph" w:styleId="a4">
    <w:name w:val="Normal (Web)"/>
    <w:basedOn w:val="a"/>
    <w:uiPriority w:val="99"/>
    <w:semiHidden/>
    <w:unhideWhenUsed/>
    <w:rsid w:val="00ED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D7B7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D7B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7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B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7B71"/>
    <w:rPr>
      <w:b/>
      <w:bCs/>
    </w:rPr>
  </w:style>
  <w:style w:type="paragraph" w:styleId="a4">
    <w:name w:val="Normal (Web)"/>
    <w:basedOn w:val="a"/>
    <w:uiPriority w:val="99"/>
    <w:semiHidden/>
    <w:unhideWhenUsed/>
    <w:rsid w:val="00ED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D7B7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D7B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2023-08-14T11:20:00Z</dcterms:created>
  <dcterms:modified xsi:type="dcterms:W3CDTF">2023-08-14T11:22:00Z</dcterms:modified>
</cp:coreProperties>
</file>